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15" w:rsidRDefault="005D0A15" w:rsidP="005D0A15">
      <w:pPr>
        <w:rPr>
          <w:rFonts w:ascii="Times New Roman" w:eastAsia="Times New Roman" w:hAnsi="Times New Roman" w:cs="Times New Roman"/>
          <w:szCs w:val="20"/>
        </w:rPr>
      </w:pPr>
      <w:r w:rsidRPr="005D0A15">
        <w:rPr>
          <w:rFonts w:ascii="Times New Roman" w:eastAsia="Times New Roman" w:hAnsi="Times New Roman" w:cs="Times New Roman"/>
          <w:szCs w:val="20"/>
        </w:rPr>
        <w:t xml:space="preserve">КОРВАЛОЛ </w:t>
      </w:r>
      <w:r>
        <w:rPr>
          <w:rFonts w:ascii="Times New Roman" w:eastAsia="Times New Roman" w:hAnsi="Times New Roman" w:cs="Times New Roman"/>
          <w:szCs w:val="20"/>
        </w:rPr>
        <w:t>НЕО</w:t>
      </w:r>
      <w:r w:rsidRPr="005D0A15">
        <w:rPr>
          <w:rFonts w:ascii="Times New Roman" w:eastAsia="Times New Roman" w:hAnsi="Times New Roman" w:cs="Times New Roman"/>
          <w:szCs w:val="20"/>
        </w:rPr>
        <w:t xml:space="preserve"> ИНСТРУКЦИЯ</w:t>
      </w:r>
    </w:p>
    <w:p w:rsidR="00605670" w:rsidRPr="005034DF" w:rsidRDefault="00605670" w:rsidP="006056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u w:val="single"/>
        </w:rPr>
      </w:pPr>
      <w:r w:rsidRPr="005034DF">
        <w:rPr>
          <w:rFonts w:ascii="Times New Roman" w:eastAsia="Times New Roman" w:hAnsi="Times New Roman" w:cs="Times New Roman"/>
          <w:szCs w:val="20"/>
          <w:u w:val="single"/>
        </w:rPr>
        <w:t>Состав и описание</w:t>
      </w:r>
    </w:p>
    <w:p w:rsidR="00605670" w:rsidRDefault="00605670" w:rsidP="006056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Состав</w:t>
      </w:r>
    </w:p>
    <w:p w:rsidR="00605670" w:rsidRPr="005034DF" w:rsidRDefault="00605670" w:rsidP="006056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034DF">
        <w:rPr>
          <w:rFonts w:ascii="Times New Roman" w:eastAsia="Times New Roman" w:hAnsi="Times New Roman" w:cs="Times New Roman"/>
          <w:szCs w:val="20"/>
        </w:rPr>
        <w:t>Активные вещества:</w:t>
      </w:r>
    </w:p>
    <w:p w:rsidR="00605670" w:rsidRPr="00605670" w:rsidRDefault="00605670" w:rsidP="00605670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605670">
        <w:rPr>
          <w:rFonts w:ascii="Times New Roman" w:eastAsia="Times New Roman" w:hAnsi="Times New Roman" w:cs="Times New Roman"/>
          <w:szCs w:val="20"/>
        </w:rPr>
        <w:t xml:space="preserve">пустырника травы настойка – 720,00 мг; </w:t>
      </w:r>
    </w:p>
    <w:p w:rsidR="00605670" w:rsidRPr="00605670" w:rsidRDefault="00605670" w:rsidP="00605670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proofErr w:type="spellStart"/>
      <w:r w:rsidRPr="00605670">
        <w:rPr>
          <w:rFonts w:ascii="Times New Roman" w:eastAsia="Times New Roman" w:hAnsi="Times New Roman" w:cs="Times New Roman"/>
          <w:szCs w:val="20"/>
        </w:rPr>
        <w:t>этилбромизовалерианат</w:t>
      </w:r>
      <w:proofErr w:type="spellEnd"/>
      <w:r w:rsidRPr="00605670">
        <w:rPr>
          <w:rFonts w:ascii="Times New Roman" w:eastAsia="Times New Roman" w:hAnsi="Times New Roman" w:cs="Times New Roman"/>
          <w:szCs w:val="20"/>
        </w:rPr>
        <w:t xml:space="preserve"> – 20,00 мг; </w:t>
      </w:r>
    </w:p>
    <w:p w:rsidR="00605670" w:rsidRPr="00605670" w:rsidRDefault="00605670" w:rsidP="00605670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605670">
        <w:rPr>
          <w:rFonts w:ascii="Times New Roman" w:eastAsia="Times New Roman" w:hAnsi="Times New Roman" w:cs="Times New Roman"/>
          <w:szCs w:val="20"/>
        </w:rPr>
        <w:t xml:space="preserve">мяты перечной листьев масло – 1,42 мг; </w:t>
      </w:r>
    </w:p>
    <w:p w:rsidR="00605670" w:rsidRPr="00605670" w:rsidRDefault="00605670" w:rsidP="00605670">
      <w:pPr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proofErr w:type="spellStart"/>
      <w:r w:rsidRPr="00605670">
        <w:rPr>
          <w:rFonts w:ascii="Times New Roman" w:eastAsia="Times New Roman" w:hAnsi="Times New Roman" w:cs="Times New Roman"/>
          <w:szCs w:val="20"/>
        </w:rPr>
        <w:t>дифенгидрамина</w:t>
      </w:r>
      <w:proofErr w:type="spellEnd"/>
      <w:r w:rsidRPr="00605670">
        <w:rPr>
          <w:rFonts w:ascii="Times New Roman" w:eastAsia="Times New Roman" w:hAnsi="Times New Roman" w:cs="Times New Roman"/>
          <w:szCs w:val="20"/>
        </w:rPr>
        <w:t xml:space="preserve"> гидрохлорид – 1,00 мг.</w:t>
      </w:r>
    </w:p>
    <w:p w:rsidR="00605670" w:rsidRPr="005034DF" w:rsidRDefault="00605670" w:rsidP="006056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605670" w:rsidRPr="005034DF" w:rsidRDefault="00605670" w:rsidP="006056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034DF">
        <w:rPr>
          <w:rFonts w:ascii="Times New Roman" w:eastAsia="Times New Roman" w:hAnsi="Times New Roman" w:cs="Times New Roman"/>
          <w:szCs w:val="20"/>
        </w:rPr>
        <w:t>Вспомогательные вещества:</w:t>
      </w:r>
    </w:p>
    <w:p w:rsidR="00605670" w:rsidRDefault="00605670" w:rsidP="006056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034DF">
        <w:rPr>
          <w:rFonts w:ascii="Times New Roman" w:eastAsia="Times New Roman" w:hAnsi="Times New Roman" w:cs="Times New Roman"/>
          <w:szCs w:val="20"/>
        </w:rPr>
        <w:t>вода очищенная – до 1 мл.</w:t>
      </w:r>
    </w:p>
    <w:p w:rsidR="00605670" w:rsidRPr="005034DF" w:rsidRDefault="00605670" w:rsidP="006056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605670" w:rsidRPr="005034DF" w:rsidRDefault="00605670" w:rsidP="006056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034DF">
        <w:rPr>
          <w:rFonts w:ascii="Times New Roman" w:eastAsia="Times New Roman" w:hAnsi="Times New Roman" w:cs="Times New Roman"/>
          <w:szCs w:val="20"/>
        </w:rPr>
        <w:t>Описание</w:t>
      </w:r>
    </w:p>
    <w:p w:rsidR="00605670" w:rsidRDefault="00A61F82" w:rsidP="006056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A61F82">
        <w:rPr>
          <w:rFonts w:ascii="Times New Roman" w:eastAsia="Times New Roman" w:hAnsi="Times New Roman" w:cs="Times New Roman"/>
          <w:szCs w:val="20"/>
        </w:rPr>
        <w:t>Прозрачная жидкость зеленовато-коричневого цвета с характерным запахом. В процессе хранения допускается помутнение и образование осадка в виде частиц и/или хлопьев, при встряхивании которых образуется взвесь мелких частиц.</w:t>
      </w:r>
    </w:p>
    <w:p w:rsidR="00A61F82" w:rsidRPr="005034DF" w:rsidRDefault="00A61F82" w:rsidP="006056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605670" w:rsidRPr="005034DF" w:rsidRDefault="00605670" w:rsidP="006056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u w:val="single"/>
        </w:rPr>
      </w:pPr>
      <w:r w:rsidRPr="005034DF">
        <w:rPr>
          <w:rFonts w:ascii="Times New Roman" w:eastAsia="Times New Roman" w:hAnsi="Times New Roman" w:cs="Times New Roman"/>
          <w:szCs w:val="20"/>
          <w:u w:val="single"/>
        </w:rPr>
        <w:t>Фармакологическое действие</w:t>
      </w:r>
    </w:p>
    <w:p w:rsidR="00605670" w:rsidRPr="005034DF" w:rsidRDefault="00605670" w:rsidP="006056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u w:val="single"/>
        </w:rPr>
      </w:pPr>
    </w:p>
    <w:p w:rsidR="00A61F82" w:rsidRDefault="00A61F82" w:rsidP="00A61F8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A61F82">
        <w:rPr>
          <w:rFonts w:ascii="Times New Roman" w:eastAsia="Times New Roman" w:hAnsi="Times New Roman" w:cs="Times New Roman"/>
          <w:szCs w:val="20"/>
        </w:rPr>
        <w:t xml:space="preserve">Комбинированный препарат, действие которого обусловлено свойствами входящих в него веществ. Оказывает седативное и спазмолитическое действие, умеренное </w:t>
      </w:r>
      <w:proofErr w:type="spellStart"/>
      <w:r w:rsidRPr="00A61F82">
        <w:rPr>
          <w:rFonts w:ascii="Times New Roman" w:eastAsia="Times New Roman" w:hAnsi="Times New Roman" w:cs="Times New Roman"/>
          <w:szCs w:val="20"/>
        </w:rPr>
        <w:t>кардиотоническое</w:t>
      </w:r>
      <w:proofErr w:type="spellEnd"/>
      <w:r w:rsidRPr="00A61F82">
        <w:rPr>
          <w:rFonts w:ascii="Times New Roman" w:eastAsia="Times New Roman" w:hAnsi="Times New Roman" w:cs="Times New Roman"/>
          <w:szCs w:val="20"/>
        </w:rPr>
        <w:t xml:space="preserve"> действие (замедляет ритм и увеличивает силу сердечных сокращений), обладает умеренными гипотензивными свойствами.</w:t>
      </w:r>
    </w:p>
    <w:p w:rsidR="00A61F82" w:rsidRPr="00A61F82" w:rsidRDefault="00A61F82" w:rsidP="00A61F8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A61F82" w:rsidRDefault="00A61F82" w:rsidP="00A61F8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proofErr w:type="spellStart"/>
      <w:r w:rsidRPr="00A61F82">
        <w:rPr>
          <w:rFonts w:ascii="Times New Roman" w:eastAsia="Times New Roman" w:hAnsi="Times New Roman" w:cs="Times New Roman"/>
          <w:szCs w:val="20"/>
        </w:rPr>
        <w:t>Этилбромизовалерианат</w:t>
      </w:r>
      <w:proofErr w:type="spellEnd"/>
      <w:r w:rsidRPr="00A61F82">
        <w:rPr>
          <w:rFonts w:ascii="Times New Roman" w:eastAsia="Times New Roman" w:hAnsi="Times New Roman" w:cs="Times New Roman"/>
          <w:szCs w:val="20"/>
        </w:rPr>
        <w:t xml:space="preserve"> обладает седативным и спазмолитическим действием, обусловленным раздражением, преимущественно рецепторов полости рта и носоглотки, снижением рефлекторной возбудимости в центральных отделах нервной системы и усилением торможения в нейронах коры и подкорковых структурах головного мозга, а также снижением активности центральных сосудодвигательных центров и прямым местным спазмолитическим действием на гладкую мускулатуру. По характеру действия близок к препаратам валерианы.</w:t>
      </w:r>
    </w:p>
    <w:p w:rsidR="00A61F82" w:rsidRPr="00A61F82" w:rsidRDefault="00A61F82" w:rsidP="00A61F8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A61F82" w:rsidRDefault="00A61F82" w:rsidP="00A61F8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A61F82">
        <w:rPr>
          <w:rFonts w:ascii="Times New Roman" w:eastAsia="Times New Roman" w:hAnsi="Times New Roman" w:cs="Times New Roman"/>
          <w:szCs w:val="20"/>
        </w:rPr>
        <w:t>Трава пустырника оказывает выраженное седативное действие (успокаивающее), умеренно снижает частоту и увеличивает силу сердечных сокращений, проявляет умеренные гипотензивные свойства.</w:t>
      </w:r>
    </w:p>
    <w:p w:rsidR="00A61F82" w:rsidRPr="00A61F82" w:rsidRDefault="00A61F82" w:rsidP="00A61F8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A61F82" w:rsidRDefault="00A61F82" w:rsidP="00A61F8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A61F82">
        <w:rPr>
          <w:rFonts w:ascii="Times New Roman" w:eastAsia="Times New Roman" w:hAnsi="Times New Roman" w:cs="Times New Roman"/>
          <w:szCs w:val="20"/>
        </w:rPr>
        <w:t xml:space="preserve">Мяты перечной масло оказывает рефлекторное </w:t>
      </w:r>
      <w:proofErr w:type="spellStart"/>
      <w:r w:rsidRPr="00A61F82">
        <w:rPr>
          <w:rFonts w:ascii="Times New Roman" w:eastAsia="Times New Roman" w:hAnsi="Times New Roman" w:cs="Times New Roman"/>
          <w:szCs w:val="20"/>
        </w:rPr>
        <w:t>вазодилатирующее</w:t>
      </w:r>
      <w:proofErr w:type="spellEnd"/>
      <w:r w:rsidRPr="00A61F82">
        <w:rPr>
          <w:rFonts w:ascii="Times New Roman" w:eastAsia="Times New Roman" w:hAnsi="Times New Roman" w:cs="Times New Roman"/>
          <w:szCs w:val="20"/>
        </w:rPr>
        <w:t>, спазмолитическое, легкое желчегонное, антисептическое действие. Механизм действия связан со способностью раздражать «</w:t>
      </w:r>
      <w:proofErr w:type="spellStart"/>
      <w:r w:rsidRPr="00A61F82">
        <w:rPr>
          <w:rFonts w:ascii="Times New Roman" w:eastAsia="Times New Roman" w:hAnsi="Times New Roman" w:cs="Times New Roman"/>
          <w:szCs w:val="20"/>
        </w:rPr>
        <w:t>холодовые</w:t>
      </w:r>
      <w:proofErr w:type="spellEnd"/>
      <w:r w:rsidRPr="00A61F82">
        <w:rPr>
          <w:rFonts w:ascii="Times New Roman" w:eastAsia="Times New Roman" w:hAnsi="Times New Roman" w:cs="Times New Roman"/>
          <w:szCs w:val="20"/>
        </w:rPr>
        <w:t>» рецепторы слизистой оболочки полости рта и рефлекторно расширять преимущественно сосуды сердца и головного мозга. Устраняет явления метеоризма за счет раздражения рецепторов слизистой оболочки желудочно-кишечного тракта (ЖКТ), усиливая перистальтику кишечника.</w:t>
      </w:r>
    </w:p>
    <w:p w:rsidR="00A61F82" w:rsidRPr="00A61F82" w:rsidRDefault="00A61F82" w:rsidP="00A61F8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605670" w:rsidRPr="005034DF" w:rsidRDefault="00A61F82" w:rsidP="00A61F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61F82">
        <w:rPr>
          <w:rFonts w:ascii="Times New Roman" w:eastAsia="Times New Roman" w:hAnsi="Times New Roman" w:cs="Times New Roman"/>
          <w:szCs w:val="20"/>
        </w:rPr>
        <w:t>Дифенгидрамин</w:t>
      </w:r>
      <w:proofErr w:type="spellEnd"/>
      <w:r w:rsidRPr="00A61F82">
        <w:rPr>
          <w:rFonts w:ascii="Times New Roman" w:eastAsia="Times New Roman" w:hAnsi="Times New Roman" w:cs="Times New Roman"/>
          <w:szCs w:val="20"/>
        </w:rPr>
        <w:t xml:space="preserve"> является блокатором Н1-гистаминовых рецепторов первого поколения. Действие на центральную систему обусловлено блокадой Н1-гистаминовых рецепторов м-</w:t>
      </w:r>
      <w:proofErr w:type="spellStart"/>
      <w:r w:rsidRPr="00A61F82">
        <w:rPr>
          <w:rFonts w:ascii="Times New Roman" w:eastAsia="Times New Roman" w:hAnsi="Times New Roman" w:cs="Times New Roman"/>
          <w:szCs w:val="20"/>
        </w:rPr>
        <w:t>холинорецепторов</w:t>
      </w:r>
      <w:proofErr w:type="spellEnd"/>
      <w:r w:rsidRPr="00A61F82">
        <w:rPr>
          <w:rFonts w:ascii="Times New Roman" w:eastAsia="Times New Roman" w:hAnsi="Times New Roman" w:cs="Times New Roman"/>
          <w:szCs w:val="20"/>
        </w:rPr>
        <w:t xml:space="preserve"> головного мозга. Уменьшает или предупреждает вызываемые гистамином спазмы гладкой мускулатуры, повышение проницаемости капилляров, отек тканей, зуд и гиперемию, обладает противорвотным, седативным эффектами, оказывает снотворное действие. Антагонизм с гистамином проявляется в большей степени по отношению к местным сосудистым реакциям, чем к системным, то есть снижению артериального давления.</w:t>
      </w:r>
    </w:p>
    <w:p w:rsidR="00605670" w:rsidRPr="005034DF" w:rsidRDefault="00605670" w:rsidP="00605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05670" w:rsidRPr="005034DF" w:rsidRDefault="00605670" w:rsidP="00605670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5034DF">
        <w:rPr>
          <w:rFonts w:ascii="Times New Roman" w:eastAsia="Times New Roman" w:hAnsi="Times New Roman" w:cs="Times New Roman"/>
          <w:szCs w:val="20"/>
          <w:u w:val="single"/>
        </w:rPr>
        <w:t>Фармакотерапевтическая группа:</w:t>
      </w:r>
    </w:p>
    <w:p w:rsidR="00605670" w:rsidRDefault="00605670" w:rsidP="00605670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proofErr w:type="spellStart"/>
      <w:r w:rsidRPr="005034DF">
        <w:rPr>
          <w:rFonts w:ascii="Times New Roman" w:eastAsia="Times New Roman" w:hAnsi="Times New Roman" w:cs="Times New Roman"/>
          <w:szCs w:val="20"/>
        </w:rPr>
        <w:t>Cедативное</w:t>
      </w:r>
      <w:proofErr w:type="spellEnd"/>
      <w:r w:rsidRPr="005034DF">
        <w:rPr>
          <w:rFonts w:ascii="Times New Roman" w:eastAsia="Times New Roman" w:hAnsi="Times New Roman" w:cs="Times New Roman"/>
          <w:szCs w:val="20"/>
        </w:rPr>
        <w:t xml:space="preserve"> средство.</w:t>
      </w:r>
    </w:p>
    <w:p w:rsidR="00605670" w:rsidRDefault="00605670" w:rsidP="00605670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605670" w:rsidRPr="005034DF" w:rsidRDefault="00605670" w:rsidP="00605670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605670" w:rsidRPr="005034DF" w:rsidRDefault="00605670" w:rsidP="00605670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5034DF">
        <w:rPr>
          <w:rFonts w:ascii="Times New Roman" w:eastAsia="Times New Roman" w:hAnsi="Times New Roman" w:cs="Times New Roman"/>
          <w:szCs w:val="20"/>
          <w:u w:val="single"/>
        </w:rPr>
        <w:t>Показания к применению</w:t>
      </w:r>
    </w:p>
    <w:p w:rsidR="00605670" w:rsidRPr="005034DF" w:rsidRDefault="00605670" w:rsidP="00605670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605670" w:rsidRDefault="00A61F82" w:rsidP="00605670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A61F82">
        <w:rPr>
          <w:rFonts w:ascii="Times New Roman" w:eastAsia="Times New Roman" w:hAnsi="Times New Roman" w:cs="Times New Roman"/>
          <w:szCs w:val="20"/>
        </w:rPr>
        <w:t>Повышенная нервная возбудимость; в качестве седативного средства при нарушении сна, не связанного с органическими нарушениями центральной нервной системы; неврастения.</w:t>
      </w:r>
    </w:p>
    <w:p w:rsidR="00A61F82" w:rsidRPr="005034DF" w:rsidRDefault="00A61F82" w:rsidP="00605670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605670" w:rsidRPr="005034DF" w:rsidRDefault="00605670" w:rsidP="00605670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5034DF">
        <w:rPr>
          <w:rFonts w:ascii="Times New Roman" w:eastAsia="Times New Roman" w:hAnsi="Times New Roman" w:cs="Times New Roman"/>
          <w:szCs w:val="20"/>
        </w:rPr>
        <w:t>Противопоказания:</w:t>
      </w:r>
    </w:p>
    <w:p w:rsidR="00A61F82" w:rsidRPr="00A61F82" w:rsidRDefault="00A61F82" w:rsidP="00A61F82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A61F82">
        <w:rPr>
          <w:rFonts w:ascii="Times New Roman" w:eastAsia="Times New Roman" w:hAnsi="Times New Roman" w:cs="Times New Roman"/>
          <w:szCs w:val="20"/>
        </w:rPr>
        <w:t>– повышенная чувствительность к компонентам препарата;</w:t>
      </w:r>
    </w:p>
    <w:p w:rsidR="00A61F82" w:rsidRPr="00A61F82" w:rsidRDefault="00A61F82" w:rsidP="00A61F82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A61F82">
        <w:rPr>
          <w:rFonts w:ascii="Times New Roman" w:eastAsia="Times New Roman" w:hAnsi="Times New Roman" w:cs="Times New Roman"/>
          <w:szCs w:val="20"/>
        </w:rPr>
        <w:t>– тяжелые нарушения функции почек и/или печени;</w:t>
      </w:r>
    </w:p>
    <w:p w:rsidR="00A61F82" w:rsidRPr="00A61F82" w:rsidRDefault="00A61F82" w:rsidP="00A61F82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A61F82">
        <w:rPr>
          <w:rFonts w:ascii="Times New Roman" w:eastAsia="Times New Roman" w:hAnsi="Times New Roman" w:cs="Times New Roman"/>
          <w:szCs w:val="20"/>
        </w:rPr>
        <w:lastRenderedPageBreak/>
        <w:t xml:space="preserve">– </w:t>
      </w:r>
      <w:proofErr w:type="spellStart"/>
      <w:r w:rsidRPr="00A61F82">
        <w:rPr>
          <w:rFonts w:ascii="Times New Roman" w:eastAsia="Times New Roman" w:hAnsi="Times New Roman" w:cs="Times New Roman"/>
          <w:szCs w:val="20"/>
        </w:rPr>
        <w:t>закрытоугольная</w:t>
      </w:r>
      <w:proofErr w:type="spellEnd"/>
      <w:r w:rsidRPr="00A61F82">
        <w:rPr>
          <w:rFonts w:ascii="Times New Roman" w:eastAsia="Times New Roman" w:hAnsi="Times New Roman" w:cs="Times New Roman"/>
          <w:szCs w:val="20"/>
        </w:rPr>
        <w:t xml:space="preserve"> глаукома;</w:t>
      </w:r>
    </w:p>
    <w:p w:rsidR="00A61F82" w:rsidRPr="00A61F82" w:rsidRDefault="00A61F82" w:rsidP="00A61F82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A61F82">
        <w:rPr>
          <w:rFonts w:ascii="Times New Roman" w:eastAsia="Times New Roman" w:hAnsi="Times New Roman" w:cs="Times New Roman"/>
          <w:szCs w:val="20"/>
        </w:rPr>
        <w:t>– гиперплазия предстательной железы;</w:t>
      </w:r>
    </w:p>
    <w:p w:rsidR="00A61F82" w:rsidRPr="00A61F82" w:rsidRDefault="00A61F82" w:rsidP="00A61F82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A61F82">
        <w:rPr>
          <w:rFonts w:ascii="Times New Roman" w:eastAsia="Times New Roman" w:hAnsi="Times New Roman" w:cs="Times New Roman"/>
          <w:szCs w:val="20"/>
        </w:rPr>
        <w:t>– стеноз шейки мочевого пузыря;</w:t>
      </w:r>
    </w:p>
    <w:p w:rsidR="00A61F82" w:rsidRPr="00A61F82" w:rsidRDefault="00A61F82" w:rsidP="00A61F82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A61F82">
        <w:rPr>
          <w:rFonts w:ascii="Times New Roman" w:eastAsia="Times New Roman" w:hAnsi="Times New Roman" w:cs="Times New Roman"/>
          <w:szCs w:val="20"/>
        </w:rPr>
        <w:t>– бронхиальная астма;</w:t>
      </w:r>
    </w:p>
    <w:p w:rsidR="00A61F82" w:rsidRPr="00A61F82" w:rsidRDefault="00A61F82" w:rsidP="00A61F82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A61F82">
        <w:rPr>
          <w:rFonts w:ascii="Times New Roman" w:eastAsia="Times New Roman" w:hAnsi="Times New Roman" w:cs="Times New Roman"/>
          <w:szCs w:val="20"/>
        </w:rPr>
        <w:t>– эпилепсия;</w:t>
      </w:r>
    </w:p>
    <w:p w:rsidR="00A61F82" w:rsidRPr="00A61F82" w:rsidRDefault="00A61F82" w:rsidP="00A61F82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A61F82">
        <w:rPr>
          <w:rFonts w:ascii="Times New Roman" w:eastAsia="Times New Roman" w:hAnsi="Times New Roman" w:cs="Times New Roman"/>
          <w:szCs w:val="20"/>
        </w:rPr>
        <w:t>– беременность;</w:t>
      </w:r>
    </w:p>
    <w:p w:rsidR="00A61F82" w:rsidRPr="00A61F82" w:rsidRDefault="00A61F82" w:rsidP="00A61F82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A61F82">
        <w:rPr>
          <w:rFonts w:ascii="Times New Roman" w:eastAsia="Times New Roman" w:hAnsi="Times New Roman" w:cs="Times New Roman"/>
          <w:szCs w:val="20"/>
        </w:rPr>
        <w:t>– период лактации (грудного вскармливания);</w:t>
      </w:r>
    </w:p>
    <w:p w:rsidR="00A61F82" w:rsidRPr="00A61F82" w:rsidRDefault="00A61F82" w:rsidP="00A61F82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A61F82">
        <w:rPr>
          <w:rFonts w:ascii="Times New Roman" w:eastAsia="Times New Roman" w:hAnsi="Times New Roman" w:cs="Times New Roman"/>
          <w:szCs w:val="20"/>
        </w:rPr>
        <w:t>– детский возраст до 18 лет (эффективность и безопасность не установлены);</w:t>
      </w:r>
    </w:p>
    <w:p w:rsidR="00A61F82" w:rsidRPr="00A61F82" w:rsidRDefault="00A61F82" w:rsidP="00A61F82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A61F82">
        <w:rPr>
          <w:rFonts w:ascii="Times New Roman" w:eastAsia="Times New Roman" w:hAnsi="Times New Roman" w:cs="Times New Roman"/>
          <w:szCs w:val="20"/>
        </w:rPr>
        <w:t xml:space="preserve">– </w:t>
      </w:r>
      <w:proofErr w:type="spellStart"/>
      <w:r w:rsidRPr="00A61F82">
        <w:rPr>
          <w:rFonts w:ascii="Times New Roman" w:eastAsia="Times New Roman" w:hAnsi="Times New Roman" w:cs="Times New Roman"/>
          <w:szCs w:val="20"/>
        </w:rPr>
        <w:t>порфирия</w:t>
      </w:r>
      <w:proofErr w:type="spellEnd"/>
      <w:r w:rsidRPr="00A61F82">
        <w:rPr>
          <w:rFonts w:ascii="Times New Roman" w:eastAsia="Times New Roman" w:hAnsi="Times New Roman" w:cs="Times New Roman"/>
          <w:szCs w:val="20"/>
        </w:rPr>
        <w:t>;</w:t>
      </w:r>
    </w:p>
    <w:p w:rsidR="00A61F82" w:rsidRPr="00A61F82" w:rsidRDefault="00A61F82" w:rsidP="00A61F82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A61F82">
        <w:rPr>
          <w:rFonts w:ascii="Times New Roman" w:eastAsia="Times New Roman" w:hAnsi="Times New Roman" w:cs="Times New Roman"/>
          <w:szCs w:val="20"/>
        </w:rPr>
        <w:t xml:space="preserve">– </w:t>
      </w:r>
      <w:proofErr w:type="spellStart"/>
      <w:r w:rsidRPr="00A61F82">
        <w:rPr>
          <w:rFonts w:ascii="Times New Roman" w:eastAsia="Times New Roman" w:hAnsi="Times New Roman" w:cs="Times New Roman"/>
          <w:szCs w:val="20"/>
        </w:rPr>
        <w:t>пилородуоденальный</w:t>
      </w:r>
      <w:proofErr w:type="spellEnd"/>
      <w:r w:rsidRPr="00A61F82">
        <w:rPr>
          <w:rFonts w:ascii="Times New Roman" w:eastAsia="Times New Roman" w:hAnsi="Times New Roman" w:cs="Times New Roman"/>
          <w:szCs w:val="20"/>
        </w:rPr>
        <w:t xml:space="preserve"> стеноз;</w:t>
      </w:r>
    </w:p>
    <w:p w:rsidR="00A61F82" w:rsidRPr="00A61F82" w:rsidRDefault="00A61F82" w:rsidP="00A61F82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A61F82">
        <w:rPr>
          <w:rFonts w:ascii="Times New Roman" w:eastAsia="Times New Roman" w:hAnsi="Times New Roman" w:cs="Times New Roman"/>
          <w:szCs w:val="20"/>
        </w:rPr>
        <w:t>– эрозивно-язвенные поражения желудочно-кишечного тракта (в фазе обострения);</w:t>
      </w:r>
    </w:p>
    <w:p w:rsidR="00605670" w:rsidRPr="00A61F82" w:rsidRDefault="00A61F82" w:rsidP="00A61F82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A61F82">
        <w:rPr>
          <w:rFonts w:ascii="Times New Roman" w:eastAsia="Times New Roman" w:hAnsi="Times New Roman" w:cs="Times New Roman"/>
          <w:szCs w:val="20"/>
        </w:rPr>
        <w:t xml:space="preserve">– </w:t>
      </w:r>
      <w:proofErr w:type="spellStart"/>
      <w:r w:rsidRPr="00A61F82">
        <w:rPr>
          <w:rFonts w:ascii="Times New Roman" w:eastAsia="Times New Roman" w:hAnsi="Times New Roman" w:cs="Times New Roman"/>
          <w:szCs w:val="20"/>
        </w:rPr>
        <w:t>стенозирующая</w:t>
      </w:r>
      <w:proofErr w:type="spellEnd"/>
      <w:r w:rsidRPr="00A61F82">
        <w:rPr>
          <w:rFonts w:ascii="Times New Roman" w:eastAsia="Times New Roman" w:hAnsi="Times New Roman" w:cs="Times New Roman"/>
          <w:szCs w:val="20"/>
        </w:rPr>
        <w:t xml:space="preserve"> язвенная болезнь желудка и двенадцатиперстной кишки.</w:t>
      </w:r>
    </w:p>
    <w:p w:rsidR="00A61F82" w:rsidRDefault="00A61F82" w:rsidP="00605670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4C32BB" w:rsidRDefault="00605670" w:rsidP="004C32B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5034DF">
        <w:rPr>
          <w:rFonts w:ascii="Times New Roman" w:eastAsia="Times New Roman" w:hAnsi="Times New Roman" w:cs="Times New Roman"/>
          <w:szCs w:val="20"/>
        </w:rPr>
        <w:t>С осторожностью:</w:t>
      </w:r>
    </w:p>
    <w:p w:rsidR="004C32BB" w:rsidRPr="004C32BB" w:rsidRDefault="004C32BB" w:rsidP="004C32B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4C32BB">
        <w:rPr>
          <w:rFonts w:ascii="Times New Roman" w:eastAsia="Times New Roman" w:hAnsi="Times New Roman" w:cs="Times New Roman"/>
          <w:szCs w:val="20"/>
        </w:rPr>
        <w:t>- заболевания печени</w:t>
      </w:r>
    </w:p>
    <w:p w:rsidR="004C32BB" w:rsidRPr="004C32BB" w:rsidRDefault="004C32BB" w:rsidP="004C32B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4C32BB">
        <w:rPr>
          <w:rFonts w:ascii="Times New Roman" w:eastAsia="Times New Roman" w:hAnsi="Times New Roman" w:cs="Times New Roman"/>
          <w:szCs w:val="20"/>
        </w:rPr>
        <w:t>- нарушения функции почек</w:t>
      </w:r>
    </w:p>
    <w:p w:rsidR="004C32BB" w:rsidRPr="004C32BB" w:rsidRDefault="004C32BB" w:rsidP="004C32B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4C32BB">
        <w:rPr>
          <w:rFonts w:ascii="Times New Roman" w:eastAsia="Times New Roman" w:hAnsi="Times New Roman" w:cs="Times New Roman"/>
          <w:szCs w:val="20"/>
        </w:rPr>
        <w:t>- глаукома</w:t>
      </w:r>
    </w:p>
    <w:p w:rsidR="004C32BB" w:rsidRPr="004C32BB" w:rsidRDefault="004C32BB" w:rsidP="004C32B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4C32BB">
        <w:rPr>
          <w:rFonts w:ascii="Times New Roman" w:eastAsia="Times New Roman" w:hAnsi="Times New Roman" w:cs="Times New Roman"/>
          <w:szCs w:val="20"/>
        </w:rPr>
        <w:t>- задержка мочи</w:t>
      </w:r>
    </w:p>
    <w:p w:rsidR="004C32BB" w:rsidRPr="004C32BB" w:rsidRDefault="004C32BB" w:rsidP="004C32B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4C32BB">
        <w:rPr>
          <w:rFonts w:ascii="Times New Roman" w:eastAsia="Times New Roman" w:hAnsi="Times New Roman" w:cs="Times New Roman"/>
          <w:szCs w:val="20"/>
        </w:rPr>
        <w:t>- бронхит</w:t>
      </w:r>
    </w:p>
    <w:p w:rsidR="004C32BB" w:rsidRPr="004C32BB" w:rsidRDefault="004C32BB" w:rsidP="004C32B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4C32BB">
        <w:rPr>
          <w:rFonts w:ascii="Times New Roman" w:eastAsia="Times New Roman" w:hAnsi="Times New Roman" w:cs="Times New Roman"/>
          <w:szCs w:val="20"/>
        </w:rPr>
        <w:t xml:space="preserve">- хроническая </w:t>
      </w:r>
      <w:proofErr w:type="spellStart"/>
      <w:r w:rsidRPr="004C32BB">
        <w:rPr>
          <w:rFonts w:ascii="Times New Roman" w:eastAsia="Times New Roman" w:hAnsi="Times New Roman" w:cs="Times New Roman"/>
          <w:szCs w:val="20"/>
        </w:rPr>
        <w:t>обструктивная</w:t>
      </w:r>
      <w:proofErr w:type="spellEnd"/>
      <w:r w:rsidRPr="004C32BB">
        <w:rPr>
          <w:rFonts w:ascii="Times New Roman" w:eastAsia="Times New Roman" w:hAnsi="Times New Roman" w:cs="Times New Roman"/>
          <w:szCs w:val="20"/>
        </w:rPr>
        <w:t xml:space="preserve"> болезнь легких.</w:t>
      </w:r>
    </w:p>
    <w:p w:rsidR="004C32BB" w:rsidRPr="004C32BB" w:rsidRDefault="004C32BB" w:rsidP="004C3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C32BB">
        <w:rPr>
          <w:rFonts w:ascii="Times New Roman" w:eastAsia="Times New Roman" w:hAnsi="Times New Roman" w:cs="Times New Roman"/>
          <w:szCs w:val="24"/>
          <w:lang w:eastAsia="ru-RU"/>
        </w:rPr>
        <w:t>При продолжительном применении в</w:t>
      </w:r>
      <w:r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4C32BB">
        <w:rPr>
          <w:rFonts w:ascii="Times New Roman" w:eastAsia="Times New Roman" w:hAnsi="Times New Roman" w:cs="Times New Roman"/>
          <w:szCs w:val="24"/>
          <w:lang w:eastAsia="ru-RU"/>
        </w:rPr>
        <w:t xml:space="preserve">зможно развитие </w:t>
      </w:r>
      <w:proofErr w:type="spellStart"/>
      <w:proofErr w:type="gramStart"/>
      <w:r w:rsidRPr="004C32BB">
        <w:rPr>
          <w:rFonts w:ascii="Times New Roman" w:eastAsia="Times New Roman" w:hAnsi="Times New Roman" w:cs="Times New Roman"/>
          <w:szCs w:val="24"/>
          <w:lang w:eastAsia="ru-RU"/>
        </w:rPr>
        <w:t>резистентности.Препарат</w:t>
      </w:r>
      <w:proofErr w:type="spellEnd"/>
      <w:proofErr w:type="gramEnd"/>
      <w:r w:rsidRPr="004C32BB">
        <w:rPr>
          <w:rFonts w:ascii="Times New Roman" w:eastAsia="Times New Roman" w:hAnsi="Times New Roman" w:cs="Times New Roman"/>
          <w:szCs w:val="24"/>
          <w:lang w:eastAsia="ru-RU"/>
        </w:rPr>
        <w:t xml:space="preserve"> может усиливать действие алкоголя, поэтому прием алкоголя во время лечения следует исключить.</w:t>
      </w:r>
    </w:p>
    <w:p w:rsidR="004C32BB" w:rsidRPr="004C32BB" w:rsidRDefault="004C32BB" w:rsidP="004C3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C32BB">
        <w:rPr>
          <w:rFonts w:ascii="Times New Roman" w:eastAsia="Times New Roman" w:hAnsi="Times New Roman" w:cs="Times New Roman"/>
          <w:szCs w:val="24"/>
          <w:lang w:eastAsia="ru-RU"/>
        </w:rPr>
        <w:t>Следует избегать применения в сочетании с другими препаратами, обладающими антигистаминным действием, включая местные лекарственные препараты, средства от кашля и простуды.</w:t>
      </w:r>
    </w:p>
    <w:p w:rsidR="004C32BB" w:rsidRPr="005034DF" w:rsidRDefault="004C32BB" w:rsidP="00605670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4C32BB" w:rsidRPr="004C32BB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C32BB">
        <w:rPr>
          <w:rFonts w:ascii="Times New Roman" w:eastAsia="Times New Roman" w:hAnsi="Times New Roman" w:cs="Times New Roman"/>
          <w:szCs w:val="20"/>
        </w:rPr>
        <w:t>Побочные действия чаще развиваются у пациентов пожилого возраста. Следует избегать применения пожилыми пациентами со спутанным сознанием.</w:t>
      </w:r>
    </w:p>
    <w:p w:rsidR="004C32BB" w:rsidRPr="004C32BB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proofErr w:type="spellStart"/>
      <w:r w:rsidRPr="004C32BB">
        <w:rPr>
          <w:rFonts w:ascii="Times New Roman" w:eastAsia="Times New Roman" w:hAnsi="Times New Roman" w:cs="Times New Roman"/>
          <w:szCs w:val="20"/>
        </w:rPr>
        <w:t>Дифенгидрамин</w:t>
      </w:r>
      <w:proofErr w:type="spellEnd"/>
      <w:r w:rsidRPr="004C32BB">
        <w:rPr>
          <w:rFonts w:ascii="Times New Roman" w:eastAsia="Times New Roman" w:hAnsi="Times New Roman" w:cs="Times New Roman"/>
          <w:szCs w:val="20"/>
        </w:rPr>
        <w:t xml:space="preserve"> может усугубить имеющийся звон в ушах.</w:t>
      </w:r>
    </w:p>
    <w:p w:rsidR="004C32BB" w:rsidRPr="004C32BB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proofErr w:type="spellStart"/>
      <w:r w:rsidRPr="004C32BB">
        <w:rPr>
          <w:rFonts w:ascii="Times New Roman" w:eastAsia="Times New Roman" w:hAnsi="Times New Roman" w:cs="Times New Roman"/>
          <w:szCs w:val="20"/>
        </w:rPr>
        <w:t>Корвалол</w:t>
      </w:r>
      <w:proofErr w:type="spellEnd"/>
      <w:r w:rsidRPr="004C32BB">
        <w:rPr>
          <w:rFonts w:ascii="Times New Roman" w:eastAsia="Times New Roman" w:hAnsi="Times New Roman" w:cs="Times New Roman"/>
          <w:szCs w:val="20"/>
        </w:rPr>
        <w:t xml:space="preserve"> Нео содержит в своем составе этиловый спирт (см. раздел «Особые указания»), поэтому препарат должен применяться с осторожностью при алкоголизме, а также у пациентов из группы высокого риска, в том числе с заболеваниями печени, черепно-мозговыми травмами, заболеваниями головного мозга.</w:t>
      </w:r>
    </w:p>
    <w:p w:rsidR="00605670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C32BB">
        <w:rPr>
          <w:rFonts w:ascii="Times New Roman" w:eastAsia="Times New Roman" w:hAnsi="Times New Roman" w:cs="Times New Roman"/>
          <w:szCs w:val="20"/>
        </w:rPr>
        <w:t>Если у Вас одно из перечисленных заболеваний/состояний, перед приемом препарата обязательно проконсультируйтесь с врачом.</w:t>
      </w:r>
    </w:p>
    <w:p w:rsidR="004C32BB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4C32BB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C32BB">
        <w:rPr>
          <w:rFonts w:ascii="Times New Roman" w:eastAsia="Times New Roman" w:hAnsi="Times New Roman" w:cs="Times New Roman"/>
          <w:szCs w:val="20"/>
        </w:rPr>
        <w:t>Применение при беременности и в период грудного вскармливания</w:t>
      </w:r>
    </w:p>
    <w:p w:rsidR="004C32BB" w:rsidRPr="004C32BB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4C32BB" w:rsidRPr="004C32BB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C32BB">
        <w:rPr>
          <w:rFonts w:ascii="Times New Roman" w:eastAsia="Times New Roman" w:hAnsi="Times New Roman" w:cs="Times New Roman"/>
          <w:szCs w:val="20"/>
        </w:rPr>
        <w:t>Беременность</w:t>
      </w:r>
    </w:p>
    <w:p w:rsidR="004C32BB" w:rsidRPr="004C32BB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proofErr w:type="spellStart"/>
      <w:r w:rsidRPr="004C32BB">
        <w:rPr>
          <w:rFonts w:ascii="Times New Roman" w:eastAsia="Times New Roman" w:hAnsi="Times New Roman" w:cs="Times New Roman"/>
          <w:szCs w:val="20"/>
        </w:rPr>
        <w:t>Дифенгидрамин</w:t>
      </w:r>
      <w:proofErr w:type="spellEnd"/>
      <w:r w:rsidRPr="004C32BB">
        <w:rPr>
          <w:rFonts w:ascii="Times New Roman" w:eastAsia="Times New Roman" w:hAnsi="Times New Roman" w:cs="Times New Roman"/>
          <w:szCs w:val="20"/>
        </w:rPr>
        <w:t xml:space="preserve"> способен проникать через плаценту; описаны случаи желтухи и экстрапирамидных расстройств у детей, рожденных женщинами, принимавшими во время беременности </w:t>
      </w:r>
      <w:proofErr w:type="spellStart"/>
      <w:r w:rsidRPr="004C32BB">
        <w:rPr>
          <w:rFonts w:ascii="Times New Roman" w:eastAsia="Times New Roman" w:hAnsi="Times New Roman" w:cs="Times New Roman"/>
          <w:szCs w:val="20"/>
        </w:rPr>
        <w:t>дифенгидрамин</w:t>
      </w:r>
      <w:proofErr w:type="spellEnd"/>
      <w:r w:rsidRPr="004C32BB">
        <w:rPr>
          <w:rFonts w:ascii="Times New Roman" w:eastAsia="Times New Roman" w:hAnsi="Times New Roman" w:cs="Times New Roman"/>
          <w:szCs w:val="20"/>
        </w:rPr>
        <w:t xml:space="preserve">. Прием </w:t>
      </w:r>
      <w:proofErr w:type="spellStart"/>
      <w:r w:rsidRPr="004C32BB">
        <w:rPr>
          <w:rFonts w:ascii="Times New Roman" w:eastAsia="Times New Roman" w:hAnsi="Times New Roman" w:cs="Times New Roman"/>
          <w:szCs w:val="20"/>
        </w:rPr>
        <w:t>дифенгидрамина</w:t>
      </w:r>
      <w:proofErr w:type="spellEnd"/>
      <w:r w:rsidRPr="004C32BB">
        <w:rPr>
          <w:rFonts w:ascii="Times New Roman" w:eastAsia="Times New Roman" w:hAnsi="Times New Roman" w:cs="Times New Roman"/>
          <w:szCs w:val="20"/>
        </w:rPr>
        <w:t xml:space="preserve"> в третьем триместре может привести к неблагоприятным реакциям у новорожденного или преждевременным родам. Безопасность </w:t>
      </w:r>
      <w:proofErr w:type="spellStart"/>
      <w:r w:rsidRPr="004C32BB">
        <w:rPr>
          <w:rFonts w:ascii="Times New Roman" w:eastAsia="Times New Roman" w:hAnsi="Times New Roman" w:cs="Times New Roman"/>
          <w:szCs w:val="20"/>
        </w:rPr>
        <w:t>Корвалола</w:t>
      </w:r>
      <w:proofErr w:type="spellEnd"/>
      <w:r w:rsidRPr="004C32BB">
        <w:rPr>
          <w:rFonts w:ascii="Times New Roman" w:eastAsia="Times New Roman" w:hAnsi="Times New Roman" w:cs="Times New Roman"/>
          <w:szCs w:val="20"/>
        </w:rPr>
        <w:t xml:space="preserve"> Нео при беременности не установлена и его применение в этот период противопоказано.</w:t>
      </w:r>
    </w:p>
    <w:p w:rsidR="004C32BB" w:rsidRPr="004C32BB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C32BB">
        <w:rPr>
          <w:rFonts w:ascii="Times New Roman" w:eastAsia="Times New Roman" w:hAnsi="Times New Roman" w:cs="Times New Roman"/>
          <w:szCs w:val="20"/>
        </w:rPr>
        <w:t>Период грудного вскармливания</w:t>
      </w:r>
    </w:p>
    <w:p w:rsidR="004C32BB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C32BB">
        <w:rPr>
          <w:rFonts w:ascii="Times New Roman" w:eastAsia="Times New Roman" w:hAnsi="Times New Roman" w:cs="Times New Roman"/>
          <w:szCs w:val="20"/>
        </w:rPr>
        <w:t xml:space="preserve">Применение </w:t>
      </w:r>
      <w:proofErr w:type="spellStart"/>
      <w:r w:rsidRPr="004C32BB">
        <w:rPr>
          <w:rFonts w:ascii="Times New Roman" w:eastAsia="Times New Roman" w:hAnsi="Times New Roman" w:cs="Times New Roman"/>
          <w:szCs w:val="20"/>
        </w:rPr>
        <w:t>дифенгидрамина</w:t>
      </w:r>
      <w:proofErr w:type="spellEnd"/>
      <w:r w:rsidRPr="004C32BB">
        <w:rPr>
          <w:rFonts w:ascii="Times New Roman" w:eastAsia="Times New Roman" w:hAnsi="Times New Roman" w:cs="Times New Roman"/>
          <w:szCs w:val="20"/>
        </w:rPr>
        <w:t xml:space="preserve"> в период грудного вскармливания может стать причиной повышенного возбуждения и раздражительности ребенка. При необходимости применения препарата </w:t>
      </w:r>
      <w:proofErr w:type="spellStart"/>
      <w:r w:rsidRPr="004C32BB">
        <w:rPr>
          <w:rFonts w:ascii="Times New Roman" w:eastAsia="Times New Roman" w:hAnsi="Times New Roman" w:cs="Times New Roman"/>
          <w:szCs w:val="20"/>
        </w:rPr>
        <w:t>Корвалол</w:t>
      </w:r>
      <w:proofErr w:type="spellEnd"/>
      <w:r w:rsidRPr="004C32BB">
        <w:rPr>
          <w:rFonts w:ascii="Times New Roman" w:eastAsia="Times New Roman" w:hAnsi="Times New Roman" w:cs="Times New Roman"/>
          <w:szCs w:val="20"/>
        </w:rPr>
        <w:t xml:space="preserve"> Нео в период кормления грудью следует решать вопрос о прекращении грудного вскармливания.</w:t>
      </w:r>
    </w:p>
    <w:p w:rsidR="00605670" w:rsidRDefault="00605670" w:rsidP="006056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605670" w:rsidRPr="005034DF" w:rsidRDefault="00605670" w:rsidP="006056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605670" w:rsidRPr="005034DF" w:rsidRDefault="00605670" w:rsidP="006056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u w:val="single"/>
        </w:rPr>
      </w:pPr>
      <w:r w:rsidRPr="005034DF">
        <w:rPr>
          <w:rFonts w:ascii="Times New Roman" w:eastAsia="Times New Roman" w:hAnsi="Times New Roman" w:cs="Times New Roman"/>
          <w:szCs w:val="20"/>
          <w:u w:val="single"/>
        </w:rPr>
        <w:t>Способ применения и дозы</w:t>
      </w:r>
    </w:p>
    <w:p w:rsidR="00605670" w:rsidRPr="005034DF" w:rsidRDefault="00605670" w:rsidP="006056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4C32BB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C32BB">
        <w:rPr>
          <w:rFonts w:ascii="Times New Roman" w:eastAsia="Times New Roman" w:hAnsi="Times New Roman" w:cs="Times New Roman"/>
          <w:szCs w:val="20"/>
        </w:rPr>
        <w:t>Принимать внутрь, до приема пищи, 3 раза в день по 30 капель, предварительно растворив в небольшом количестве (30–40 мл) воды. Перед употреблением взболтать флакон.</w:t>
      </w:r>
    </w:p>
    <w:p w:rsidR="004C32BB" w:rsidRPr="004C32BB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605670" w:rsidRPr="004C32BB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C32BB">
        <w:rPr>
          <w:rFonts w:ascii="Times New Roman" w:eastAsia="Times New Roman" w:hAnsi="Times New Roman" w:cs="Times New Roman"/>
          <w:szCs w:val="20"/>
        </w:rPr>
        <w:t>Курс лечения 10–15 дней. По рекомендации врача может быть проведен повторный курс лечения, но не ранее чем через 1 месяц.</w:t>
      </w:r>
    </w:p>
    <w:p w:rsidR="00605670" w:rsidRDefault="00605670" w:rsidP="00605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05670" w:rsidRDefault="00605670" w:rsidP="00605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05670" w:rsidRDefault="00605670" w:rsidP="00605670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5034DF">
        <w:rPr>
          <w:rFonts w:ascii="Times New Roman" w:eastAsia="Times New Roman" w:hAnsi="Times New Roman" w:cs="Times New Roman"/>
          <w:szCs w:val="20"/>
          <w:u w:val="single"/>
        </w:rPr>
        <w:t>Побочное действие</w:t>
      </w:r>
    </w:p>
    <w:p w:rsidR="00605670" w:rsidRPr="005034DF" w:rsidRDefault="00605670" w:rsidP="00605670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</w:p>
    <w:p w:rsidR="004C32BB" w:rsidRPr="004C32BB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C32BB">
        <w:rPr>
          <w:rFonts w:ascii="Times New Roman" w:eastAsia="Times New Roman" w:hAnsi="Times New Roman" w:cs="Times New Roman"/>
          <w:szCs w:val="20"/>
        </w:rPr>
        <w:t xml:space="preserve">Нарушения со стороны крови и лимфатической системы: гемолитическая анемия, тромбоцитопения, </w:t>
      </w:r>
      <w:proofErr w:type="spellStart"/>
      <w:r w:rsidRPr="004C32BB">
        <w:rPr>
          <w:rFonts w:ascii="Times New Roman" w:eastAsia="Times New Roman" w:hAnsi="Times New Roman" w:cs="Times New Roman"/>
          <w:szCs w:val="20"/>
        </w:rPr>
        <w:t>агранулоцитоз</w:t>
      </w:r>
      <w:proofErr w:type="spellEnd"/>
      <w:r w:rsidRPr="004C32BB">
        <w:rPr>
          <w:rFonts w:ascii="Times New Roman" w:eastAsia="Times New Roman" w:hAnsi="Times New Roman" w:cs="Times New Roman"/>
          <w:szCs w:val="20"/>
        </w:rPr>
        <w:t>.</w:t>
      </w:r>
    </w:p>
    <w:p w:rsidR="004C32BB" w:rsidRPr="004C32BB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C32BB">
        <w:rPr>
          <w:rFonts w:ascii="Times New Roman" w:eastAsia="Times New Roman" w:hAnsi="Times New Roman" w:cs="Times New Roman"/>
          <w:szCs w:val="20"/>
        </w:rPr>
        <w:t xml:space="preserve">Нарушения со стороны иммунной системы: аллергические реакции, включая сыпь, крапивницу, затрудненное дыхание, отек </w:t>
      </w:r>
      <w:proofErr w:type="spellStart"/>
      <w:r w:rsidRPr="004C32BB">
        <w:rPr>
          <w:rFonts w:ascii="Times New Roman" w:eastAsia="Times New Roman" w:hAnsi="Times New Roman" w:cs="Times New Roman"/>
          <w:szCs w:val="20"/>
        </w:rPr>
        <w:t>Квинке</w:t>
      </w:r>
      <w:proofErr w:type="spellEnd"/>
      <w:r w:rsidRPr="004C32BB">
        <w:rPr>
          <w:rFonts w:ascii="Times New Roman" w:eastAsia="Times New Roman" w:hAnsi="Times New Roman" w:cs="Times New Roman"/>
          <w:szCs w:val="20"/>
        </w:rPr>
        <w:t>.</w:t>
      </w:r>
    </w:p>
    <w:p w:rsidR="004C32BB" w:rsidRPr="004C32BB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C32BB">
        <w:rPr>
          <w:rFonts w:ascii="Times New Roman" w:eastAsia="Times New Roman" w:hAnsi="Times New Roman" w:cs="Times New Roman"/>
          <w:szCs w:val="20"/>
        </w:rPr>
        <w:t xml:space="preserve">Нарушения со стороны кожи и подкожных тканей: </w:t>
      </w:r>
      <w:proofErr w:type="spellStart"/>
      <w:r w:rsidRPr="004C32BB">
        <w:rPr>
          <w:rFonts w:ascii="Times New Roman" w:eastAsia="Times New Roman" w:hAnsi="Times New Roman" w:cs="Times New Roman"/>
          <w:szCs w:val="20"/>
        </w:rPr>
        <w:t>фоточувствительность</w:t>
      </w:r>
      <w:proofErr w:type="spellEnd"/>
      <w:r w:rsidRPr="004C32BB">
        <w:rPr>
          <w:rFonts w:ascii="Times New Roman" w:eastAsia="Times New Roman" w:hAnsi="Times New Roman" w:cs="Times New Roman"/>
          <w:szCs w:val="20"/>
        </w:rPr>
        <w:t>.</w:t>
      </w:r>
    </w:p>
    <w:p w:rsidR="004C32BB" w:rsidRPr="004C32BB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C32BB">
        <w:rPr>
          <w:rFonts w:ascii="Times New Roman" w:eastAsia="Times New Roman" w:hAnsi="Times New Roman" w:cs="Times New Roman"/>
          <w:szCs w:val="20"/>
        </w:rPr>
        <w:t>Психические нарушения: спутанность сознания, парадоксальное возбуждение (особенно подвержены пациенты пожилого возраста); в некоторых случаях раздражительность, эйфория.</w:t>
      </w:r>
    </w:p>
    <w:p w:rsidR="004C32BB" w:rsidRPr="004C32BB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C32BB">
        <w:rPr>
          <w:rFonts w:ascii="Times New Roman" w:eastAsia="Times New Roman" w:hAnsi="Times New Roman" w:cs="Times New Roman"/>
          <w:szCs w:val="20"/>
        </w:rPr>
        <w:t>Нарушения со стороны нервной системы: сонливость, слабость, снижение скорости психомоторных реакций, нарушение координации и быстроты реакции, чувство усталости, головокружение, снижение способности к концентрации внимания, неустойчивость, судороги, головная боль, парестезии, дискинезии; в некоторых случаях бессонница, тремор.</w:t>
      </w:r>
    </w:p>
    <w:p w:rsidR="004C32BB" w:rsidRPr="004C32BB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C32BB">
        <w:rPr>
          <w:rFonts w:ascii="Times New Roman" w:eastAsia="Times New Roman" w:hAnsi="Times New Roman" w:cs="Times New Roman"/>
          <w:szCs w:val="20"/>
        </w:rPr>
        <w:t>Нарушения со стороны органа зрения: нечеткое зрение.</w:t>
      </w:r>
    </w:p>
    <w:p w:rsidR="004C32BB" w:rsidRPr="004C32BB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C32BB">
        <w:rPr>
          <w:rFonts w:ascii="Times New Roman" w:eastAsia="Times New Roman" w:hAnsi="Times New Roman" w:cs="Times New Roman"/>
          <w:szCs w:val="20"/>
        </w:rPr>
        <w:t>Нарушения со стороны органа слуха и лабиринта: звон в ушах.</w:t>
      </w:r>
    </w:p>
    <w:p w:rsidR="004C32BB" w:rsidRPr="004C32BB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C32BB">
        <w:rPr>
          <w:rFonts w:ascii="Times New Roman" w:eastAsia="Times New Roman" w:hAnsi="Times New Roman" w:cs="Times New Roman"/>
          <w:szCs w:val="20"/>
        </w:rPr>
        <w:t>Нарушения со стороны сердечно-сосудистой системы: снижение артериального давления, замедление сердечного ритма, тахикардия, экстрасистолия.</w:t>
      </w:r>
    </w:p>
    <w:p w:rsidR="004C32BB" w:rsidRPr="004C32BB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C32BB">
        <w:rPr>
          <w:rFonts w:ascii="Times New Roman" w:eastAsia="Times New Roman" w:hAnsi="Times New Roman" w:cs="Times New Roman"/>
          <w:szCs w:val="20"/>
        </w:rPr>
        <w:t>Нарушения со стороны дыхательной системы, органов грудной клетки и средостения: сухость слизистой оболочки полости носа, бронхов (сгущение бронхиального секрета).</w:t>
      </w:r>
    </w:p>
    <w:p w:rsidR="004C32BB" w:rsidRPr="004C32BB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C32BB">
        <w:rPr>
          <w:rFonts w:ascii="Times New Roman" w:eastAsia="Times New Roman" w:hAnsi="Times New Roman" w:cs="Times New Roman"/>
          <w:szCs w:val="20"/>
        </w:rPr>
        <w:t xml:space="preserve">Со стороны желудочно-кишечного тракта: сухость во рту, диспепсия, тошнота, рвота, дискомфорт в </w:t>
      </w:r>
      <w:proofErr w:type="spellStart"/>
      <w:r w:rsidRPr="004C32BB">
        <w:rPr>
          <w:rFonts w:ascii="Times New Roman" w:eastAsia="Times New Roman" w:hAnsi="Times New Roman" w:cs="Times New Roman"/>
          <w:szCs w:val="20"/>
        </w:rPr>
        <w:t>эпигастральной</w:t>
      </w:r>
      <w:proofErr w:type="spellEnd"/>
      <w:r w:rsidRPr="004C32BB">
        <w:rPr>
          <w:rFonts w:ascii="Times New Roman" w:eastAsia="Times New Roman" w:hAnsi="Times New Roman" w:cs="Times New Roman"/>
          <w:szCs w:val="20"/>
        </w:rPr>
        <w:t xml:space="preserve"> области, анорексия.</w:t>
      </w:r>
    </w:p>
    <w:p w:rsidR="004C32BB" w:rsidRPr="004C32BB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C32BB">
        <w:rPr>
          <w:rFonts w:ascii="Times New Roman" w:eastAsia="Times New Roman" w:hAnsi="Times New Roman" w:cs="Times New Roman"/>
          <w:szCs w:val="20"/>
        </w:rPr>
        <w:t>Нарушения со стороны мышечной, скелетной и соединительной ткани: подергивания мышц.</w:t>
      </w:r>
    </w:p>
    <w:p w:rsidR="004C32BB" w:rsidRPr="004C32BB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C32BB">
        <w:rPr>
          <w:rFonts w:ascii="Times New Roman" w:eastAsia="Times New Roman" w:hAnsi="Times New Roman" w:cs="Times New Roman"/>
          <w:szCs w:val="20"/>
        </w:rPr>
        <w:t xml:space="preserve">Нарушения со стороны почек и мочевыводящих путей: затрудненное мочеиспускание, задержка мочи. </w:t>
      </w:r>
    </w:p>
    <w:p w:rsidR="004C32BB" w:rsidRPr="004C32BB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C32BB">
        <w:rPr>
          <w:rFonts w:ascii="Times New Roman" w:eastAsia="Times New Roman" w:hAnsi="Times New Roman" w:cs="Times New Roman"/>
          <w:szCs w:val="20"/>
        </w:rPr>
        <w:t xml:space="preserve">Указанные явления проходят при снижении дозы препарата или прекращении приема препарата. При длительном применении высоких доз препарата возможно развитие лекарственной зависимости, а также накопление брома в организме и развитие </w:t>
      </w:r>
      <w:proofErr w:type="spellStart"/>
      <w:r w:rsidRPr="004C32BB">
        <w:rPr>
          <w:rFonts w:ascii="Times New Roman" w:eastAsia="Times New Roman" w:hAnsi="Times New Roman" w:cs="Times New Roman"/>
          <w:szCs w:val="20"/>
        </w:rPr>
        <w:t>бромизма</w:t>
      </w:r>
      <w:proofErr w:type="spellEnd"/>
      <w:r w:rsidRPr="004C32BB">
        <w:rPr>
          <w:rFonts w:ascii="Times New Roman" w:eastAsia="Times New Roman" w:hAnsi="Times New Roman" w:cs="Times New Roman"/>
          <w:szCs w:val="20"/>
        </w:rPr>
        <w:t>, проявлениями которого бывают: депрессивное настроение, апатия, ринит, конъюнктивит, геморрагический диатез, нарушение координации движений.</w:t>
      </w:r>
    </w:p>
    <w:p w:rsidR="004C32BB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C32BB">
        <w:rPr>
          <w:rFonts w:ascii="Times New Roman" w:eastAsia="Times New Roman" w:hAnsi="Times New Roman" w:cs="Times New Roman"/>
          <w:szCs w:val="20"/>
        </w:rPr>
        <w:t xml:space="preserve"> Если любые из указанных в инструкции побочных эффектов усугубляются, или Вы заметили любые другие побочные эффекты, не указанные в инструкции, сообщите об этом врачу. </w:t>
      </w:r>
    </w:p>
    <w:p w:rsidR="004C32BB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605670" w:rsidRPr="002A4EDB" w:rsidRDefault="00605670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2A4EDB">
        <w:rPr>
          <w:rFonts w:ascii="Times New Roman" w:eastAsia="Times New Roman" w:hAnsi="Times New Roman" w:cs="Times New Roman"/>
          <w:szCs w:val="20"/>
        </w:rPr>
        <w:t>Передозировка:</w:t>
      </w:r>
    </w:p>
    <w:p w:rsidR="004C32BB" w:rsidRPr="004C32BB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C32BB">
        <w:rPr>
          <w:rFonts w:ascii="Times New Roman" w:eastAsia="Times New Roman" w:hAnsi="Times New Roman" w:cs="Times New Roman"/>
          <w:szCs w:val="20"/>
        </w:rPr>
        <w:t>Симптомы:</w:t>
      </w:r>
    </w:p>
    <w:p w:rsidR="00605670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4C32BB">
        <w:rPr>
          <w:rFonts w:ascii="Times New Roman" w:eastAsia="Times New Roman" w:hAnsi="Times New Roman" w:cs="Times New Roman"/>
          <w:szCs w:val="20"/>
        </w:rPr>
        <w:t xml:space="preserve">Угнетение функций центральной нервной системы, возбуждение или депрессии, расширение зрачков, сухость во рту, парез органов желудочно-кишечного тракта, лихорадка, приливы, тремор, дистонические реакции, галлюцинации и изменения на ЭКГ. Значительная передозировка может вызвать </w:t>
      </w:r>
      <w:proofErr w:type="spellStart"/>
      <w:r w:rsidRPr="004C32BB">
        <w:rPr>
          <w:rFonts w:ascii="Times New Roman" w:eastAsia="Times New Roman" w:hAnsi="Times New Roman" w:cs="Times New Roman"/>
          <w:szCs w:val="20"/>
        </w:rPr>
        <w:t>рабдомиолиз</w:t>
      </w:r>
      <w:proofErr w:type="spellEnd"/>
      <w:r w:rsidRPr="004C32BB">
        <w:rPr>
          <w:rFonts w:ascii="Times New Roman" w:eastAsia="Times New Roman" w:hAnsi="Times New Roman" w:cs="Times New Roman"/>
          <w:szCs w:val="20"/>
        </w:rPr>
        <w:t>, судороги, бред, токсический психоз, аритмии, кому и сердечно-сосудистую недостаточность</w:t>
      </w:r>
      <w:r>
        <w:rPr>
          <w:rFonts w:ascii="Times New Roman" w:eastAsia="Times New Roman" w:hAnsi="Times New Roman" w:cs="Times New Roman"/>
          <w:szCs w:val="20"/>
        </w:rPr>
        <w:t>.</w:t>
      </w:r>
    </w:p>
    <w:p w:rsidR="004C32BB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4C32BB" w:rsidRPr="004C32BB" w:rsidRDefault="004C32BB" w:rsidP="004C32B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C32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Лечение при передозировке: </w:t>
      </w:r>
    </w:p>
    <w:p w:rsidR="004C32BB" w:rsidRPr="000037D4" w:rsidRDefault="004C32BB" w:rsidP="004C3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 антидота не существует.</w:t>
      </w:r>
    </w:p>
    <w:p w:rsidR="004C32BB" w:rsidRPr="000037D4" w:rsidRDefault="004C32BB" w:rsidP="004C3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Промывание желудка. При необходимости – симптоматическое лечение: препараты, повышающие артериальное давление, кислород, внутривенное введение плазмозамещающих жидкостей.</w:t>
      </w:r>
    </w:p>
    <w:p w:rsidR="004C32BB" w:rsidRPr="000037D4" w:rsidRDefault="004C32BB" w:rsidP="004C3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использовать </w:t>
      </w:r>
      <w:proofErr w:type="spellStart"/>
      <w:r w:rsidRPr="000037D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эпинефрин</w:t>
      </w:r>
      <w:proofErr w:type="spellEnd"/>
      <w:r w:rsidRPr="00003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аналептики.</w:t>
      </w:r>
    </w:p>
    <w:p w:rsidR="004C32BB" w:rsidRPr="004C32BB" w:rsidRDefault="004C32BB" w:rsidP="004C3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появлении симптомов передозировки необходимо прекратить прием препарата </w:t>
      </w:r>
      <w:proofErr w:type="spellStart"/>
      <w:r w:rsidRPr="004C32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Корвалол</w:t>
      </w:r>
      <w:proofErr w:type="spellEnd"/>
      <w:r w:rsidRPr="004C32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Нео и незамедлительно обратиться к врачу.</w:t>
      </w:r>
    </w:p>
    <w:p w:rsidR="004C32BB" w:rsidRDefault="004C32BB" w:rsidP="004C32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605670" w:rsidRPr="002A4EDB" w:rsidRDefault="00605670" w:rsidP="006056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605670" w:rsidRPr="002A4EDB" w:rsidRDefault="00605670" w:rsidP="006056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u w:val="single"/>
        </w:rPr>
      </w:pPr>
      <w:r w:rsidRPr="002A4EDB">
        <w:rPr>
          <w:rFonts w:ascii="Times New Roman" w:eastAsia="Times New Roman" w:hAnsi="Times New Roman" w:cs="Times New Roman"/>
          <w:szCs w:val="20"/>
          <w:u w:val="single"/>
        </w:rPr>
        <w:t>Взаимодействие с другими лекарственными средствами</w:t>
      </w:r>
    </w:p>
    <w:p w:rsidR="00605670" w:rsidRPr="002A4EDB" w:rsidRDefault="00605670" w:rsidP="006056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774F1C" w:rsidRDefault="00774F1C" w:rsidP="00774F1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74F1C">
        <w:rPr>
          <w:rFonts w:ascii="Times New Roman" w:eastAsia="Times New Roman" w:hAnsi="Times New Roman" w:cs="Times New Roman"/>
          <w:szCs w:val="20"/>
        </w:rPr>
        <w:t xml:space="preserve">При одновременном применении лекарственного препарата </w:t>
      </w:r>
      <w:proofErr w:type="spellStart"/>
      <w:r w:rsidRPr="00774F1C">
        <w:rPr>
          <w:rFonts w:ascii="Times New Roman" w:eastAsia="Times New Roman" w:hAnsi="Times New Roman" w:cs="Times New Roman"/>
          <w:szCs w:val="20"/>
        </w:rPr>
        <w:t>Корвалол</w:t>
      </w:r>
      <w:proofErr w:type="spellEnd"/>
      <w:r w:rsidRPr="00774F1C">
        <w:rPr>
          <w:rFonts w:ascii="Times New Roman" w:eastAsia="Times New Roman" w:hAnsi="Times New Roman" w:cs="Times New Roman"/>
          <w:szCs w:val="20"/>
        </w:rPr>
        <w:t xml:space="preserve"> Нео с этанолом и препаратами, угнетающими деятельность центральной нервной системы (седативные, снотворные, нейролептики, транквилизаторы, трициклические антидепрессанты) возможно взаимное усиление эффектов.</w:t>
      </w:r>
    </w:p>
    <w:p w:rsidR="00774F1C" w:rsidRPr="00774F1C" w:rsidRDefault="00774F1C" w:rsidP="00774F1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774F1C" w:rsidRDefault="00774F1C" w:rsidP="00774F1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74F1C">
        <w:rPr>
          <w:rFonts w:ascii="Times New Roman" w:eastAsia="Times New Roman" w:hAnsi="Times New Roman" w:cs="Times New Roman"/>
          <w:szCs w:val="20"/>
        </w:rPr>
        <w:t xml:space="preserve">Ингибиторы </w:t>
      </w:r>
      <w:proofErr w:type="spellStart"/>
      <w:r w:rsidRPr="00774F1C">
        <w:rPr>
          <w:rFonts w:ascii="Times New Roman" w:eastAsia="Times New Roman" w:hAnsi="Times New Roman" w:cs="Times New Roman"/>
          <w:szCs w:val="20"/>
        </w:rPr>
        <w:t>моноаминоксидазы</w:t>
      </w:r>
      <w:proofErr w:type="spellEnd"/>
      <w:r w:rsidRPr="00774F1C">
        <w:rPr>
          <w:rFonts w:ascii="Times New Roman" w:eastAsia="Times New Roman" w:hAnsi="Times New Roman" w:cs="Times New Roman"/>
          <w:szCs w:val="20"/>
        </w:rPr>
        <w:t xml:space="preserve"> (МАО) увеличивают выраженность и продолжительность антихолинергических эффектов </w:t>
      </w:r>
      <w:proofErr w:type="spellStart"/>
      <w:r w:rsidRPr="00774F1C">
        <w:rPr>
          <w:rFonts w:ascii="Times New Roman" w:eastAsia="Times New Roman" w:hAnsi="Times New Roman" w:cs="Times New Roman"/>
          <w:szCs w:val="20"/>
        </w:rPr>
        <w:t>дифенгидрамина</w:t>
      </w:r>
      <w:proofErr w:type="spellEnd"/>
      <w:r w:rsidRPr="00774F1C">
        <w:rPr>
          <w:rFonts w:ascii="Times New Roman" w:eastAsia="Times New Roman" w:hAnsi="Times New Roman" w:cs="Times New Roman"/>
          <w:szCs w:val="20"/>
        </w:rPr>
        <w:t xml:space="preserve">. </w:t>
      </w:r>
      <w:proofErr w:type="spellStart"/>
      <w:r w:rsidRPr="00774F1C">
        <w:rPr>
          <w:rFonts w:ascii="Times New Roman" w:eastAsia="Times New Roman" w:hAnsi="Times New Roman" w:cs="Times New Roman"/>
          <w:szCs w:val="20"/>
        </w:rPr>
        <w:t>Корвалол</w:t>
      </w:r>
      <w:proofErr w:type="spellEnd"/>
      <w:r w:rsidRPr="00774F1C">
        <w:rPr>
          <w:rFonts w:ascii="Times New Roman" w:eastAsia="Times New Roman" w:hAnsi="Times New Roman" w:cs="Times New Roman"/>
          <w:szCs w:val="20"/>
        </w:rPr>
        <w:t xml:space="preserve"> Нео следует принимать вместе с ингибиторами МАО с осторожностью или через 2 недели после их отмены.</w:t>
      </w:r>
    </w:p>
    <w:p w:rsidR="00774F1C" w:rsidRPr="00774F1C" w:rsidRDefault="00774F1C" w:rsidP="00774F1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774F1C" w:rsidRDefault="00774F1C" w:rsidP="00774F1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proofErr w:type="spellStart"/>
      <w:r w:rsidRPr="00774F1C">
        <w:rPr>
          <w:rFonts w:ascii="Times New Roman" w:eastAsia="Times New Roman" w:hAnsi="Times New Roman" w:cs="Times New Roman"/>
          <w:szCs w:val="20"/>
        </w:rPr>
        <w:lastRenderedPageBreak/>
        <w:t>Дифенгидрамин</w:t>
      </w:r>
      <w:proofErr w:type="spellEnd"/>
      <w:r w:rsidRPr="00774F1C">
        <w:rPr>
          <w:rFonts w:ascii="Times New Roman" w:eastAsia="Times New Roman" w:hAnsi="Times New Roman" w:cs="Times New Roman"/>
          <w:szCs w:val="20"/>
        </w:rPr>
        <w:t xml:space="preserve"> может усиливать антихолинергические эффекты других препаратов (атропина, трициклических антидепрессантов).</w:t>
      </w:r>
    </w:p>
    <w:p w:rsidR="00774F1C" w:rsidRPr="00774F1C" w:rsidRDefault="00774F1C" w:rsidP="00774F1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774F1C" w:rsidRPr="00774F1C" w:rsidRDefault="00774F1C" w:rsidP="00774F1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74F1C">
        <w:rPr>
          <w:rFonts w:ascii="Times New Roman" w:eastAsia="Times New Roman" w:hAnsi="Times New Roman" w:cs="Times New Roman"/>
          <w:szCs w:val="20"/>
        </w:rPr>
        <w:t xml:space="preserve">Антагонистическое взаимодействие отмечается при совместном назначении с </w:t>
      </w:r>
      <w:proofErr w:type="spellStart"/>
      <w:r w:rsidRPr="00774F1C">
        <w:rPr>
          <w:rFonts w:ascii="Times New Roman" w:eastAsia="Times New Roman" w:hAnsi="Times New Roman" w:cs="Times New Roman"/>
          <w:szCs w:val="20"/>
        </w:rPr>
        <w:t>психостимуляторами</w:t>
      </w:r>
      <w:proofErr w:type="spellEnd"/>
      <w:r w:rsidRPr="00774F1C">
        <w:rPr>
          <w:rFonts w:ascii="Times New Roman" w:eastAsia="Times New Roman" w:hAnsi="Times New Roman" w:cs="Times New Roman"/>
          <w:szCs w:val="20"/>
        </w:rPr>
        <w:t>.</w:t>
      </w:r>
    </w:p>
    <w:p w:rsidR="00774F1C" w:rsidRDefault="00774F1C" w:rsidP="00774F1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proofErr w:type="spellStart"/>
      <w:r w:rsidRPr="00774F1C">
        <w:rPr>
          <w:rFonts w:ascii="Times New Roman" w:eastAsia="Times New Roman" w:hAnsi="Times New Roman" w:cs="Times New Roman"/>
          <w:szCs w:val="20"/>
        </w:rPr>
        <w:t>Дифенгидрамин</w:t>
      </w:r>
      <w:proofErr w:type="spellEnd"/>
      <w:r w:rsidRPr="00774F1C">
        <w:rPr>
          <w:rFonts w:ascii="Times New Roman" w:eastAsia="Times New Roman" w:hAnsi="Times New Roman" w:cs="Times New Roman"/>
          <w:szCs w:val="20"/>
        </w:rPr>
        <w:t xml:space="preserve"> является ингибитором изофермента CYP2D6 </w:t>
      </w:r>
      <w:proofErr w:type="spellStart"/>
      <w:r w:rsidRPr="00774F1C">
        <w:rPr>
          <w:rFonts w:ascii="Times New Roman" w:eastAsia="Times New Roman" w:hAnsi="Times New Roman" w:cs="Times New Roman"/>
          <w:szCs w:val="20"/>
        </w:rPr>
        <w:t>цитохрома</w:t>
      </w:r>
      <w:proofErr w:type="spellEnd"/>
      <w:r w:rsidRPr="00774F1C">
        <w:rPr>
          <w:rFonts w:ascii="Times New Roman" w:eastAsia="Times New Roman" w:hAnsi="Times New Roman" w:cs="Times New Roman"/>
          <w:szCs w:val="20"/>
        </w:rPr>
        <w:t xml:space="preserve"> Р450. Таким образом, </w:t>
      </w:r>
      <w:proofErr w:type="spellStart"/>
      <w:r w:rsidRPr="00774F1C">
        <w:rPr>
          <w:rFonts w:ascii="Times New Roman" w:eastAsia="Times New Roman" w:hAnsi="Times New Roman" w:cs="Times New Roman"/>
          <w:szCs w:val="20"/>
        </w:rPr>
        <w:t>Корвалол</w:t>
      </w:r>
      <w:proofErr w:type="spellEnd"/>
      <w:r w:rsidRPr="00774F1C">
        <w:rPr>
          <w:rFonts w:ascii="Times New Roman" w:eastAsia="Times New Roman" w:hAnsi="Times New Roman" w:cs="Times New Roman"/>
          <w:szCs w:val="20"/>
        </w:rPr>
        <w:t xml:space="preserve"> Нео потенциально может взаимодействовать с лекарственными препаратами, первичный метаболизм которых осуществляется CYP2D6.</w:t>
      </w:r>
    </w:p>
    <w:p w:rsidR="00774F1C" w:rsidRPr="00774F1C" w:rsidRDefault="00774F1C" w:rsidP="00774F1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774F1C" w:rsidRDefault="00774F1C" w:rsidP="00774F1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proofErr w:type="spellStart"/>
      <w:r w:rsidRPr="00774F1C">
        <w:rPr>
          <w:rFonts w:ascii="Times New Roman" w:eastAsia="Times New Roman" w:hAnsi="Times New Roman" w:cs="Times New Roman"/>
          <w:szCs w:val="20"/>
        </w:rPr>
        <w:t>Корвалол</w:t>
      </w:r>
      <w:proofErr w:type="spellEnd"/>
      <w:r w:rsidRPr="00774F1C">
        <w:rPr>
          <w:rFonts w:ascii="Times New Roman" w:eastAsia="Times New Roman" w:hAnsi="Times New Roman" w:cs="Times New Roman"/>
          <w:szCs w:val="20"/>
        </w:rPr>
        <w:t xml:space="preserve"> Нео усиливает действие спазмолитических, анальгезирующих средств.</w:t>
      </w:r>
    </w:p>
    <w:p w:rsidR="00774F1C" w:rsidRPr="00774F1C" w:rsidRDefault="00774F1C" w:rsidP="00774F1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774F1C" w:rsidRDefault="00774F1C" w:rsidP="00774F1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74F1C">
        <w:rPr>
          <w:rFonts w:ascii="Times New Roman" w:eastAsia="Times New Roman" w:hAnsi="Times New Roman" w:cs="Times New Roman"/>
          <w:szCs w:val="20"/>
        </w:rPr>
        <w:t>Алкоголь усиливает эффект препарата и его токсичность.</w:t>
      </w:r>
    </w:p>
    <w:p w:rsidR="00774F1C" w:rsidRPr="00774F1C" w:rsidRDefault="00774F1C" w:rsidP="00774F1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774F1C" w:rsidRDefault="00774F1C" w:rsidP="00774F1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74F1C">
        <w:rPr>
          <w:rFonts w:ascii="Times New Roman" w:eastAsia="Times New Roman" w:hAnsi="Times New Roman" w:cs="Times New Roman"/>
          <w:szCs w:val="20"/>
        </w:rPr>
        <w:t xml:space="preserve">Снижает эффективность </w:t>
      </w:r>
      <w:proofErr w:type="spellStart"/>
      <w:r w:rsidRPr="00774F1C">
        <w:rPr>
          <w:rFonts w:ascii="Times New Roman" w:eastAsia="Times New Roman" w:hAnsi="Times New Roman" w:cs="Times New Roman"/>
          <w:szCs w:val="20"/>
        </w:rPr>
        <w:t>апоморфина</w:t>
      </w:r>
      <w:proofErr w:type="spellEnd"/>
      <w:r w:rsidRPr="00774F1C">
        <w:rPr>
          <w:rFonts w:ascii="Times New Roman" w:eastAsia="Times New Roman" w:hAnsi="Times New Roman" w:cs="Times New Roman"/>
          <w:szCs w:val="20"/>
        </w:rPr>
        <w:t xml:space="preserve"> как рвотного средства при лечении отравления.</w:t>
      </w:r>
    </w:p>
    <w:p w:rsidR="00774F1C" w:rsidRPr="00774F1C" w:rsidRDefault="00774F1C" w:rsidP="00774F1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605670" w:rsidRPr="00386C4E" w:rsidRDefault="00774F1C" w:rsidP="00774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4F1C">
        <w:rPr>
          <w:rFonts w:ascii="Times New Roman" w:eastAsia="Times New Roman" w:hAnsi="Times New Roman" w:cs="Times New Roman"/>
          <w:szCs w:val="20"/>
        </w:rPr>
        <w:t xml:space="preserve">В случае приема одного из перечисленных препаратов, перед началом применения </w:t>
      </w:r>
      <w:proofErr w:type="spellStart"/>
      <w:r w:rsidRPr="00774F1C">
        <w:rPr>
          <w:rFonts w:ascii="Times New Roman" w:eastAsia="Times New Roman" w:hAnsi="Times New Roman" w:cs="Times New Roman"/>
          <w:szCs w:val="20"/>
        </w:rPr>
        <w:t>Корвалола</w:t>
      </w:r>
      <w:proofErr w:type="spellEnd"/>
      <w:r w:rsidRPr="00774F1C">
        <w:rPr>
          <w:rFonts w:ascii="Times New Roman" w:eastAsia="Times New Roman" w:hAnsi="Times New Roman" w:cs="Times New Roman"/>
          <w:szCs w:val="20"/>
        </w:rPr>
        <w:t xml:space="preserve"> Нео необходимо проконсультироваться с врачом.</w:t>
      </w:r>
    </w:p>
    <w:p w:rsidR="00605670" w:rsidRPr="002A4EDB" w:rsidRDefault="00605670" w:rsidP="0060567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05670" w:rsidRPr="005D0A15" w:rsidRDefault="00605670" w:rsidP="006056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u w:val="single"/>
        </w:rPr>
      </w:pPr>
      <w:r w:rsidRPr="005D0A15">
        <w:rPr>
          <w:rFonts w:ascii="Times New Roman" w:eastAsia="Times New Roman" w:hAnsi="Times New Roman" w:cs="Times New Roman"/>
          <w:szCs w:val="20"/>
          <w:u w:val="single"/>
        </w:rPr>
        <w:t>Особые указания</w:t>
      </w:r>
    </w:p>
    <w:p w:rsidR="00605670" w:rsidRPr="005D0A15" w:rsidRDefault="00605670" w:rsidP="006056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873B62" w:rsidRPr="00873B62" w:rsidRDefault="00873B62" w:rsidP="00873B6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873B62">
        <w:rPr>
          <w:rFonts w:ascii="Times New Roman" w:eastAsia="Times New Roman" w:hAnsi="Times New Roman" w:cs="Times New Roman"/>
          <w:szCs w:val="20"/>
        </w:rPr>
        <w:t>Опыт применения препарата у детей до 18 лет, при беременности и в период грудного вскармливания отсутствует.</w:t>
      </w:r>
    </w:p>
    <w:p w:rsidR="00873B62" w:rsidRPr="00873B62" w:rsidRDefault="00873B62" w:rsidP="00873B6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873B62">
        <w:rPr>
          <w:rFonts w:ascii="Times New Roman" w:eastAsia="Times New Roman" w:hAnsi="Times New Roman" w:cs="Times New Roman"/>
          <w:szCs w:val="20"/>
        </w:rPr>
        <w:t xml:space="preserve">Во время применения препарата следует избегать УФ-излучения и приема этанола. </w:t>
      </w:r>
    </w:p>
    <w:p w:rsidR="00873B62" w:rsidRPr="00873B62" w:rsidRDefault="00873B62" w:rsidP="00873B6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873B62">
        <w:rPr>
          <w:rFonts w:ascii="Times New Roman" w:eastAsia="Times New Roman" w:hAnsi="Times New Roman" w:cs="Times New Roman"/>
          <w:szCs w:val="20"/>
        </w:rPr>
        <w:t>Не рекомендуется длительное применение препарата в высоких дозах, в связи с возможным развитием передозировки.</w:t>
      </w:r>
    </w:p>
    <w:p w:rsidR="00873B62" w:rsidRPr="00873B62" w:rsidRDefault="00873B62" w:rsidP="00873B6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873B62">
        <w:rPr>
          <w:rFonts w:ascii="Times New Roman" w:eastAsia="Times New Roman" w:hAnsi="Times New Roman" w:cs="Times New Roman"/>
          <w:szCs w:val="20"/>
        </w:rPr>
        <w:t>В связи с возможным токсическим действием при кумуляции брома в организме не рекомендуется длительное применение в высоких дозах.</w:t>
      </w:r>
    </w:p>
    <w:p w:rsidR="00873B62" w:rsidRPr="00873B62" w:rsidRDefault="00873B62" w:rsidP="00873B6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873B62">
        <w:rPr>
          <w:rFonts w:ascii="Times New Roman" w:eastAsia="Times New Roman" w:hAnsi="Times New Roman" w:cs="Times New Roman"/>
          <w:szCs w:val="20"/>
        </w:rPr>
        <w:t>Необходимо проинформировать врача о применении этого препарата: противорвотное действие может затруднить диагностику аппендицита и распознавание симптомов передозировки другими лекарственными средствами.</w:t>
      </w:r>
    </w:p>
    <w:p w:rsidR="00873B62" w:rsidRDefault="00873B62" w:rsidP="00873B6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proofErr w:type="spellStart"/>
      <w:r w:rsidRPr="00873B62">
        <w:rPr>
          <w:rFonts w:ascii="Times New Roman" w:eastAsia="Times New Roman" w:hAnsi="Times New Roman" w:cs="Times New Roman"/>
          <w:szCs w:val="20"/>
        </w:rPr>
        <w:t>Корвалол</w:t>
      </w:r>
      <w:proofErr w:type="spellEnd"/>
      <w:r w:rsidRPr="00873B62">
        <w:rPr>
          <w:rFonts w:ascii="Times New Roman" w:eastAsia="Times New Roman" w:hAnsi="Times New Roman" w:cs="Times New Roman"/>
          <w:szCs w:val="20"/>
        </w:rPr>
        <w:t xml:space="preserve"> Нео содержит 47,5 % этилового спирта, таким образом при приеме внутрь в максимальной разовой дозе препарата содержание абсолютного этилового спирта (этанола) составляет 0,308 г, в максимальной суточной дозе – 0,923 г.</w:t>
      </w:r>
    </w:p>
    <w:p w:rsidR="00873B62" w:rsidRDefault="00873B62" w:rsidP="00873B6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605670" w:rsidRPr="005D0A15" w:rsidRDefault="00605670" w:rsidP="00873B6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D0A15">
        <w:rPr>
          <w:rFonts w:ascii="Times New Roman" w:eastAsia="Times New Roman" w:hAnsi="Times New Roman" w:cs="Times New Roman"/>
          <w:szCs w:val="20"/>
        </w:rPr>
        <w:t>Влияние на способность управлять транспортными средствами и механизмами:</w:t>
      </w:r>
    </w:p>
    <w:p w:rsidR="00605670" w:rsidRPr="005D0A15" w:rsidRDefault="00605670" w:rsidP="006056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605670" w:rsidRDefault="00873B62" w:rsidP="006056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873B62">
        <w:rPr>
          <w:rFonts w:ascii="Times New Roman" w:eastAsia="Times New Roman" w:hAnsi="Times New Roman" w:cs="Times New Roman"/>
          <w:szCs w:val="20"/>
        </w:rPr>
        <w:t>В связи с возможностью возникновения головокружения, снижения концентрации внимания и других побочных эффектов, связанных с приемом препарата, в период лечения пациентам рекомендуется воздержаться от управления автотранспортом и занятиями другими потенциально опасными видами деятельности, требующими повышенной концентрации внимания, быстроты психомоторных и двигательных реакций.</w:t>
      </w:r>
    </w:p>
    <w:p w:rsidR="00873B62" w:rsidRPr="005D0A15" w:rsidRDefault="00873B62" w:rsidP="006056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605670" w:rsidRPr="005D0A15" w:rsidRDefault="00605670" w:rsidP="006056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u w:val="single"/>
        </w:rPr>
      </w:pPr>
      <w:r w:rsidRPr="005D0A15">
        <w:rPr>
          <w:rFonts w:ascii="Times New Roman" w:eastAsia="Times New Roman" w:hAnsi="Times New Roman" w:cs="Times New Roman"/>
          <w:szCs w:val="20"/>
          <w:u w:val="single"/>
        </w:rPr>
        <w:t>Форма выпуска</w:t>
      </w:r>
    </w:p>
    <w:p w:rsidR="00BE03F4" w:rsidRPr="00BE03F4" w:rsidRDefault="00BE03F4" w:rsidP="00BE03F4">
      <w:pPr>
        <w:rPr>
          <w:rFonts w:ascii="Times New Roman" w:eastAsia="Times New Roman" w:hAnsi="Times New Roman" w:cs="Times New Roman"/>
          <w:szCs w:val="20"/>
        </w:rPr>
      </w:pPr>
      <w:r w:rsidRPr="00BE03F4">
        <w:rPr>
          <w:rFonts w:ascii="Times New Roman" w:eastAsia="Times New Roman" w:hAnsi="Times New Roman" w:cs="Times New Roman"/>
          <w:szCs w:val="20"/>
        </w:rPr>
        <w:t>Капли для приема внутрь.</w:t>
      </w:r>
    </w:p>
    <w:p w:rsidR="005D0A15" w:rsidRDefault="00BE03F4" w:rsidP="00BE03F4">
      <w:pPr>
        <w:rPr>
          <w:rFonts w:ascii="Times New Roman" w:eastAsia="Times New Roman" w:hAnsi="Times New Roman" w:cs="Times New Roman"/>
          <w:szCs w:val="20"/>
        </w:rPr>
      </w:pPr>
      <w:r w:rsidRPr="00BE03F4">
        <w:rPr>
          <w:rFonts w:ascii="Times New Roman" w:eastAsia="Times New Roman" w:hAnsi="Times New Roman" w:cs="Times New Roman"/>
          <w:szCs w:val="20"/>
        </w:rPr>
        <w:t>По 25 или 50 мл во флаконы (флаконы-капельницы) из стекла, укупоренные пробками-капельницами с крышками навинчиваемыми. Каждый флакон (флакон-капельницу) вместе с инструкцией по применению помещают в пачку из картона.</w:t>
      </w:r>
    </w:p>
    <w:p w:rsidR="00605670" w:rsidRPr="005D0A15" w:rsidRDefault="00605670" w:rsidP="005D0A15">
      <w:pPr>
        <w:rPr>
          <w:rFonts w:ascii="Times New Roman" w:eastAsia="Times New Roman" w:hAnsi="Times New Roman" w:cs="Times New Roman"/>
          <w:szCs w:val="20"/>
        </w:rPr>
      </w:pPr>
    </w:p>
    <w:p w:rsidR="005D0A15" w:rsidRDefault="005D0A15" w:rsidP="002A4E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D0A15" w:rsidSect="00FA73F0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089"/>
    <w:multiLevelType w:val="hybridMultilevel"/>
    <w:tmpl w:val="BA26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3C22"/>
    <w:multiLevelType w:val="hybridMultilevel"/>
    <w:tmpl w:val="8016326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109C705A"/>
    <w:multiLevelType w:val="hybridMultilevel"/>
    <w:tmpl w:val="C918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87125"/>
    <w:multiLevelType w:val="hybridMultilevel"/>
    <w:tmpl w:val="5FF830E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3315758"/>
    <w:multiLevelType w:val="hybridMultilevel"/>
    <w:tmpl w:val="FB20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51FFF"/>
    <w:multiLevelType w:val="hybridMultilevel"/>
    <w:tmpl w:val="464E822A"/>
    <w:lvl w:ilvl="0" w:tplc="0FA21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6C9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3C1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401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04F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46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4A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00A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88C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E55024"/>
    <w:multiLevelType w:val="hybridMultilevel"/>
    <w:tmpl w:val="F38C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27015"/>
    <w:multiLevelType w:val="hybridMultilevel"/>
    <w:tmpl w:val="7B32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C0262"/>
    <w:multiLevelType w:val="hybridMultilevel"/>
    <w:tmpl w:val="82F22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17A4B"/>
    <w:multiLevelType w:val="hybridMultilevel"/>
    <w:tmpl w:val="FB0EE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B0E89"/>
    <w:multiLevelType w:val="multilevel"/>
    <w:tmpl w:val="9CD0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25484"/>
    <w:multiLevelType w:val="hybridMultilevel"/>
    <w:tmpl w:val="BF1E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C5EAE"/>
    <w:multiLevelType w:val="hybridMultilevel"/>
    <w:tmpl w:val="0FF44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B6766"/>
    <w:multiLevelType w:val="hybridMultilevel"/>
    <w:tmpl w:val="1FA6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2"/>
  </w:num>
  <w:num w:numId="10">
    <w:abstractNumId w:val="4"/>
  </w:num>
  <w:num w:numId="11">
    <w:abstractNumId w:val="10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05"/>
    <w:rsid w:val="00031600"/>
    <w:rsid w:val="00104835"/>
    <w:rsid w:val="00115BDE"/>
    <w:rsid w:val="001A7166"/>
    <w:rsid w:val="001B708B"/>
    <w:rsid w:val="001D3F50"/>
    <w:rsid w:val="00241CC6"/>
    <w:rsid w:val="002A35BA"/>
    <w:rsid w:val="002A4EDB"/>
    <w:rsid w:val="002A7F4A"/>
    <w:rsid w:val="0031668D"/>
    <w:rsid w:val="0033015B"/>
    <w:rsid w:val="00347DE2"/>
    <w:rsid w:val="00386C4E"/>
    <w:rsid w:val="00404342"/>
    <w:rsid w:val="00406FB4"/>
    <w:rsid w:val="00407851"/>
    <w:rsid w:val="00432101"/>
    <w:rsid w:val="00433EF1"/>
    <w:rsid w:val="0043632B"/>
    <w:rsid w:val="00456DA5"/>
    <w:rsid w:val="004670FD"/>
    <w:rsid w:val="004A6A79"/>
    <w:rsid w:val="004C32BB"/>
    <w:rsid w:val="004F2D28"/>
    <w:rsid w:val="005034DF"/>
    <w:rsid w:val="00556DC8"/>
    <w:rsid w:val="00557CD0"/>
    <w:rsid w:val="005D0A15"/>
    <w:rsid w:val="00605247"/>
    <w:rsid w:val="00605670"/>
    <w:rsid w:val="006578EC"/>
    <w:rsid w:val="00660609"/>
    <w:rsid w:val="00685574"/>
    <w:rsid w:val="006B00A9"/>
    <w:rsid w:val="00752851"/>
    <w:rsid w:val="00774F1C"/>
    <w:rsid w:val="007B1E05"/>
    <w:rsid w:val="008146C4"/>
    <w:rsid w:val="0086786B"/>
    <w:rsid w:val="00873B62"/>
    <w:rsid w:val="00880EF2"/>
    <w:rsid w:val="00894E9C"/>
    <w:rsid w:val="008966E2"/>
    <w:rsid w:val="009058A0"/>
    <w:rsid w:val="009202D6"/>
    <w:rsid w:val="00973891"/>
    <w:rsid w:val="009F3A95"/>
    <w:rsid w:val="00A25F20"/>
    <w:rsid w:val="00A26F28"/>
    <w:rsid w:val="00A61F82"/>
    <w:rsid w:val="00AB0097"/>
    <w:rsid w:val="00AF1EDE"/>
    <w:rsid w:val="00B163FC"/>
    <w:rsid w:val="00B90AE5"/>
    <w:rsid w:val="00BA17DF"/>
    <w:rsid w:val="00BE03F4"/>
    <w:rsid w:val="00C02A81"/>
    <w:rsid w:val="00C53D84"/>
    <w:rsid w:val="00C553B9"/>
    <w:rsid w:val="00C77A8C"/>
    <w:rsid w:val="00D3220B"/>
    <w:rsid w:val="00D3396A"/>
    <w:rsid w:val="00D3623D"/>
    <w:rsid w:val="00D96731"/>
    <w:rsid w:val="00DC22E7"/>
    <w:rsid w:val="00DD0B9D"/>
    <w:rsid w:val="00F819D8"/>
    <w:rsid w:val="00F951B0"/>
    <w:rsid w:val="00FA73F0"/>
    <w:rsid w:val="00F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1DA34-1BB9-416B-A0E1-6288FA04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E05"/>
  </w:style>
  <w:style w:type="paragraph" w:styleId="3">
    <w:name w:val="heading 3"/>
    <w:basedOn w:val="a"/>
    <w:link w:val="30"/>
    <w:uiPriority w:val="9"/>
    <w:qFormat/>
    <w:rsid w:val="00894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C4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606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06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060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060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060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06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94E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9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одзаголовок1"/>
    <w:basedOn w:val="a0"/>
    <w:rsid w:val="00347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7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Pharmstandard</Company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Анастасия С.</dc:creator>
  <cp:lastModifiedBy>Нуждина Анна Витальевна</cp:lastModifiedBy>
  <cp:revision>2</cp:revision>
  <dcterms:created xsi:type="dcterms:W3CDTF">2019-03-28T14:14:00Z</dcterms:created>
  <dcterms:modified xsi:type="dcterms:W3CDTF">2019-03-28T14:14:00Z</dcterms:modified>
</cp:coreProperties>
</file>